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2767" w14:textId="155A82FB" w:rsidR="00570F0F" w:rsidRPr="003A6637" w:rsidRDefault="00A90932" w:rsidP="003A6637">
      <w:pPr>
        <w:tabs>
          <w:tab w:val="left" w:pos="10089"/>
        </w:tabs>
        <w:ind w:right="-897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0221D" wp14:editId="60C95BCC">
                <wp:simplePos x="0" y="0"/>
                <wp:positionH relativeFrom="column">
                  <wp:posOffset>-519430</wp:posOffset>
                </wp:positionH>
                <wp:positionV relativeFrom="paragraph">
                  <wp:posOffset>114935</wp:posOffset>
                </wp:positionV>
                <wp:extent cx="6791325" cy="1762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C43F8" w14:textId="77777777" w:rsidR="003B7FF3" w:rsidRPr="00AA726C" w:rsidRDefault="003B7FF3" w:rsidP="003B7FF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44"/>
                                <w:szCs w:val="38"/>
                              </w:rPr>
                            </w:pPr>
                            <w:r w:rsidRPr="00AA726C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44"/>
                                <w:szCs w:val="38"/>
                              </w:rPr>
                              <w:t>YSGOL CARREG HIR</w:t>
                            </w:r>
                          </w:p>
                          <w:p w14:paraId="6BE849C6" w14:textId="77777777" w:rsidR="005C136B" w:rsidRDefault="00BC1EDE" w:rsidP="003B7FF3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Old Road, Bri</w:t>
                            </w:r>
                            <w:r w:rsidR="005C136B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ton Ferry</w:t>
                            </w:r>
                          </w:p>
                          <w:p w14:paraId="4963121D" w14:textId="77777777" w:rsidR="003B7FF3" w:rsidRPr="003B7FF3" w:rsidRDefault="003B7FF3" w:rsidP="003B7FF3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Neath SA11 2ET</w:t>
                            </w:r>
                          </w:p>
                          <w:p w14:paraId="4900BC47" w14:textId="77777777" w:rsidR="00A90932" w:rsidRDefault="003B7FF3" w:rsidP="00A90932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Tel</w:t>
                            </w: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: (01639) 502892 </w:t>
                            </w:r>
                          </w:p>
                          <w:p w14:paraId="7284A0F7" w14:textId="390D2993" w:rsidR="003B7FF3" w:rsidRPr="00A90932" w:rsidRDefault="003B7FF3" w:rsidP="00A90932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Head Teacher</w:t>
                            </w: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: Mrs Lesley Hynes B.Ed</w:t>
                            </w:r>
                            <w:proofErr w:type="gramStart"/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.(</w:t>
                            </w:r>
                            <w:proofErr w:type="gramEnd"/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Hons) NPQH </w:t>
                            </w:r>
                          </w:p>
                          <w:p w14:paraId="652007D5" w14:textId="77777777" w:rsidR="003B7FF3" w:rsidRPr="003B7FF3" w:rsidRDefault="003B7FF3" w:rsidP="003B7FF3">
                            <w:pPr>
                              <w:pStyle w:val="NoSpacing"/>
                              <w:ind w:left="3600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Deputy Head Teacher</w:t>
                            </w: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: Mrs Sam Evans</w:t>
                            </w:r>
                          </w:p>
                          <w:p w14:paraId="18D969FF" w14:textId="2400E526" w:rsidR="003B7FF3" w:rsidRPr="003B7FF3" w:rsidRDefault="003B7FF3" w:rsidP="003B7FF3">
                            <w:pPr>
                              <w:pStyle w:val="NoSpacing"/>
                              <w:ind w:left="360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2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9.05pt;width:534.7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" fillcolor="white [3201]" strokecolor="red" strokeweight="2pt">
                <v:textbox>
                  <w:txbxContent>
                    <w:p w14:paraId="1E9C43F8" w14:textId="77777777" w:rsidR="003B7FF3" w:rsidRPr="00AA726C" w:rsidRDefault="003B7FF3" w:rsidP="003B7FF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b/>
                          <w:color w:val="FF0000"/>
                          <w:sz w:val="44"/>
                          <w:szCs w:val="38"/>
                        </w:rPr>
                      </w:pPr>
                      <w:r w:rsidRPr="00AA726C">
                        <w:rPr>
                          <w:rFonts w:asciiTheme="majorHAnsi" w:hAnsiTheme="majorHAnsi" w:cs="Arial"/>
                          <w:b/>
                          <w:color w:val="FF0000"/>
                          <w:sz w:val="44"/>
                          <w:szCs w:val="38"/>
                        </w:rPr>
                        <w:t>YSGOL CARREG HIR</w:t>
                      </w:r>
                    </w:p>
                    <w:p w14:paraId="6BE849C6" w14:textId="77777777" w:rsidR="005C136B" w:rsidRDefault="00BC1EDE" w:rsidP="003B7FF3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</w:rPr>
                        <w:t>Old Road, Bri</w:t>
                      </w:r>
                      <w:r w:rsidR="005C136B">
                        <w:rPr>
                          <w:rFonts w:cstheme="minorHAnsi"/>
                          <w:sz w:val="20"/>
                          <w:szCs w:val="18"/>
                        </w:rPr>
                        <w:t>ton Ferry</w:t>
                      </w:r>
                    </w:p>
                    <w:p w14:paraId="4963121D" w14:textId="77777777" w:rsidR="003B7FF3" w:rsidRPr="003B7FF3" w:rsidRDefault="003B7FF3" w:rsidP="003B7FF3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Neath SA11 2ET</w:t>
                      </w:r>
                    </w:p>
                    <w:p w14:paraId="4900BC47" w14:textId="77777777" w:rsidR="00A90932" w:rsidRDefault="003B7FF3" w:rsidP="00A90932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Tel</w:t>
                      </w: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 xml:space="preserve">: (01639) 502892 </w:t>
                      </w:r>
                    </w:p>
                    <w:p w14:paraId="7284A0F7" w14:textId="390D2993" w:rsidR="003B7FF3" w:rsidRPr="00A90932" w:rsidRDefault="003B7FF3" w:rsidP="00A90932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Head Teacher</w:t>
                      </w: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: Mrs Lesley Hynes B.Ed</w:t>
                      </w:r>
                      <w:proofErr w:type="gramStart"/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.(</w:t>
                      </w:r>
                      <w:proofErr w:type="gramEnd"/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 xml:space="preserve">Hons) NPQH </w:t>
                      </w:r>
                    </w:p>
                    <w:p w14:paraId="652007D5" w14:textId="77777777" w:rsidR="003B7FF3" w:rsidRPr="003B7FF3" w:rsidRDefault="003B7FF3" w:rsidP="003B7FF3">
                      <w:pPr>
                        <w:pStyle w:val="NoSpacing"/>
                        <w:ind w:left="3600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Deputy Head Teacher</w:t>
                      </w: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: Mrs Sam Evans</w:t>
                      </w:r>
                    </w:p>
                    <w:p w14:paraId="18D969FF" w14:textId="2400E526" w:rsidR="003B7FF3" w:rsidRPr="003B7FF3" w:rsidRDefault="003B7FF3" w:rsidP="003B7FF3">
                      <w:pPr>
                        <w:pStyle w:val="NoSpacing"/>
                        <w:ind w:left="360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46C86256" wp14:editId="66B8758F">
            <wp:simplePos x="0" y="0"/>
            <wp:positionH relativeFrom="column">
              <wp:posOffset>-300355</wp:posOffset>
            </wp:positionH>
            <wp:positionV relativeFrom="paragraph">
              <wp:posOffset>295910</wp:posOffset>
            </wp:positionV>
            <wp:extent cx="1567180" cy="1524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sitelogo__carreg_h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37">
        <w:tab/>
      </w:r>
    </w:p>
    <w:p w14:paraId="1D2E9A9F" w14:textId="58C4BF50" w:rsidR="00606DFB" w:rsidRDefault="00A90932">
      <w:pPr>
        <w:ind w:left="3402" w:right="-897" w:hanging="4111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n-GB"/>
        </w:rPr>
        <w:t xml:space="preserve">  </w:t>
      </w:r>
    </w:p>
    <w:p w14:paraId="1FEE9783" w14:textId="77777777" w:rsidR="003B7FF3" w:rsidRDefault="003B7FF3">
      <w:pPr>
        <w:ind w:left="3402" w:right="-897" w:hanging="4111"/>
        <w:rPr>
          <w:rFonts w:ascii="Palatino Linotype" w:hAnsi="Palatino Linotype"/>
          <w:sz w:val="20"/>
          <w:szCs w:val="20"/>
        </w:rPr>
      </w:pPr>
    </w:p>
    <w:p w14:paraId="1F373696" w14:textId="3E4AD92B" w:rsidR="003B7FF3" w:rsidRDefault="00A90932">
      <w:pPr>
        <w:ind w:left="3402" w:right="-897" w:hanging="4111"/>
        <w:rPr>
          <w:rFonts w:ascii="Palatino Linotype" w:hAnsi="Palatino Linotype"/>
          <w:sz w:val="20"/>
          <w:szCs w:val="20"/>
        </w:rPr>
      </w:pPr>
      <w:r>
        <w:rPr>
          <w:noProof/>
          <w:color w:val="0000FF"/>
          <w:lang w:eastAsia="en-GB"/>
        </w:rPr>
        <w:t>...</w:t>
      </w:r>
    </w:p>
    <w:p w14:paraId="2435E299" w14:textId="3C43BB65" w:rsidR="003B7FF3" w:rsidRDefault="00A90932">
      <w:pPr>
        <w:ind w:left="3402" w:right="-897" w:hanging="4111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</w:t>
      </w:r>
    </w:p>
    <w:p w14:paraId="4242D3B6" w14:textId="77777777" w:rsidR="003B7FF3" w:rsidRDefault="003B7FF3">
      <w:pPr>
        <w:ind w:left="3402" w:right="-897" w:hanging="4111"/>
        <w:rPr>
          <w:rFonts w:ascii="Palatino Linotype" w:hAnsi="Palatino Linotype"/>
          <w:sz w:val="20"/>
          <w:szCs w:val="20"/>
        </w:rPr>
      </w:pPr>
    </w:p>
    <w:p w14:paraId="620EAD9A" w14:textId="77777777" w:rsidR="00AD528B" w:rsidRDefault="00AD528B" w:rsidP="003A6637">
      <w:pPr>
        <w:spacing w:after="0" w:line="240" w:lineRule="auto"/>
        <w:ind w:left="3402" w:right="-896" w:hanging="4111"/>
        <w:rPr>
          <w:rFonts w:ascii="Palatino Linotype" w:hAnsi="Palatino Linotype"/>
          <w:sz w:val="20"/>
          <w:szCs w:val="20"/>
        </w:rPr>
      </w:pPr>
    </w:p>
    <w:p w14:paraId="6826D757" w14:textId="14417710" w:rsidR="003A6637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November</w:t>
      </w:r>
      <w:proofErr w:type="gramStart"/>
      <w:r>
        <w:rPr>
          <w:rFonts w:ascii="Palatino Linotype" w:hAnsi="Palatino Linotype"/>
          <w:sz w:val="20"/>
          <w:szCs w:val="20"/>
        </w:rPr>
        <w:t>,  2020</w:t>
      </w:r>
      <w:proofErr w:type="gramEnd"/>
      <w:r>
        <w:rPr>
          <w:rFonts w:ascii="Palatino Linotype" w:hAnsi="Palatino Linotype"/>
          <w:sz w:val="20"/>
          <w:szCs w:val="20"/>
        </w:rPr>
        <w:t>.</w:t>
      </w:r>
    </w:p>
    <w:p w14:paraId="2E815F61" w14:textId="141067BA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546803AA" w14:textId="7B072074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Dear Parents</w:t>
      </w:r>
    </w:p>
    <w:p w14:paraId="5B74EA97" w14:textId="4CDB75BD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091D7AF6" w14:textId="77777777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Can </w:t>
      </w:r>
      <w:proofErr w:type="gramStart"/>
      <w:r>
        <w:rPr>
          <w:rFonts w:ascii="Palatino Linotype" w:hAnsi="Palatino Linotype"/>
          <w:sz w:val="20"/>
          <w:szCs w:val="20"/>
        </w:rPr>
        <w:t>I</w:t>
      </w:r>
      <w:proofErr w:type="gramEnd"/>
      <w:r>
        <w:rPr>
          <w:rFonts w:ascii="Palatino Linotype" w:hAnsi="Palatino Linotype"/>
          <w:sz w:val="20"/>
          <w:szCs w:val="20"/>
        </w:rPr>
        <w:t xml:space="preserve"> once again thank you for your continued support in these anxious times.  At school we continue</w:t>
      </w:r>
    </w:p>
    <w:p w14:paraId="48946C57" w14:textId="77777777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proofErr w:type="gramStart"/>
      <w:r>
        <w:rPr>
          <w:rFonts w:ascii="Palatino Linotype" w:hAnsi="Palatino Linotype"/>
          <w:sz w:val="20"/>
          <w:szCs w:val="20"/>
        </w:rPr>
        <w:t>to</w:t>
      </w:r>
      <w:proofErr w:type="gramEnd"/>
      <w:r>
        <w:rPr>
          <w:rFonts w:ascii="Palatino Linotype" w:hAnsi="Palatino Linotype"/>
          <w:sz w:val="20"/>
          <w:szCs w:val="20"/>
        </w:rPr>
        <w:t xml:space="preserve"> do all we can to keep your children and staff safe.  I would like to reassure you that we continue to </w:t>
      </w:r>
    </w:p>
    <w:p w14:paraId="1A40C195" w14:textId="408E1774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act</w:t>
      </w:r>
      <w:proofErr w:type="gramEnd"/>
      <w:r>
        <w:rPr>
          <w:rFonts w:ascii="Palatino Linotype" w:hAnsi="Palatino Linotype"/>
          <w:sz w:val="20"/>
          <w:szCs w:val="20"/>
        </w:rPr>
        <w:t xml:space="preserve"> promptly to any new positive results, this includes working over the weekend and during holidays.</w:t>
      </w:r>
    </w:p>
    <w:p w14:paraId="58277AD5" w14:textId="77777777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However there can be a lag between someone becoming ill, having a test and then having a positive </w:t>
      </w:r>
    </w:p>
    <w:p w14:paraId="262691BD" w14:textId="6F0BC342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result</w:t>
      </w:r>
      <w:proofErr w:type="gramEnd"/>
      <w:r>
        <w:rPr>
          <w:rFonts w:ascii="Palatino Linotype" w:hAnsi="Palatino Linotype"/>
          <w:sz w:val="20"/>
          <w:szCs w:val="20"/>
        </w:rPr>
        <w:t>.</w:t>
      </w:r>
      <w:r w:rsidR="00222947">
        <w:rPr>
          <w:rFonts w:ascii="Palatino Linotype" w:hAnsi="Palatino Linotype"/>
          <w:sz w:val="20"/>
          <w:szCs w:val="20"/>
        </w:rPr>
        <w:t xml:space="preserve"> Can I remind you to email </w:t>
      </w:r>
      <w:hyperlink r:id="rId11" w:history="1">
        <w:r w:rsidR="00222947" w:rsidRPr="003A1BD6">
          <w:rPr>
            <w:rStyle w:val="Hyperlink"/>
            <w:rFonts w:ascii="Palatino Linotype" w:hAnsi="Palatino Linotype"/>
            <w:sz w:val="20"/>
            <w:szCs w:val="20"/>
          </w:rPr>
          <w:t>carreghir@npt.school</w:t>
        </w:r>
      </w:hyperlink>
      <w:r w:rsidR="00222947">
        <w:rPr>
          <w:rFonts w:ascii="Palatino Linotype" w:hAnsi="Palatino Linotype"/>
          <w:sz w:val="20"/>
          <w:szCs w:val="20"/>
        </w:rPr>
        <w:t xml:space="preserve"> if your child has a </w:t>
      </w:r>
      <w:r w:rsidR="00222947">
        <w:rPr>
          <w:rFonts w:ascii="Palatino Linotype" w:hAnsi="Palatino Linotype"/>
          <w:b/>
          <w:sz w:val="20"/>
          <w:szCs w:val="20"/>
          <w:u w:val="single"/>
        </w:rPr>
        <w:t xml:space="preserve">positive </w:t>
      </w:r>
      <w:proofErr w:type="gramStart"/>
      <w:r w:rsidR="00222947">
        <w:rPr>
          <w:rFonts w:ascii="Palatino Linotype" w:hAnsi="Palatino Linotype"/>
          <w:sz w:val="20"/>
          <w:szCs w:val="20"/>
        </w:rPr>
        <w:t>result.</w:t>
      </w:r>
      <w:proofErr w:type="gramEnd"/>
    </w:p>
    <w:p w14:paraId="6F4B62D3" w14:textId="6005C5FC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0145D56B" w14:textId="297C1932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Can I once again ask you not to send your child to school if they have any of the symptoms </w:t>
      </w:r>
      <w:r>
        <w:rPr>
          <w:rFonts w:ascii="Palatino Linotype" w:hAnsi="Palatino Linotype"/>
          <w:b/>
          <w:sz w:val="20"/>
          <w:szCs w:val="20"/>
          <w:u w:val="single"/>
        </w:rPr>
        <w:t>or</w:t>
      </w:r>
      <w:r>
        <w:rPr>
          <w:rFonts w:ascii="Palatino Linotype" w:hAnsi="Palatino Linotype"/>
          <w:sz w:val="20"/>
          <w:szCs w:val="20"/>
        </w:rPr>
        <w:t xml:space="preserve"> if a </w:t>
      </w:r>
    </w:p>
    <w:p w14:paraId="58892D7C" w14:textId="18DF4F7C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member</w:t>
      </w:r>
      <w:proofErr w:type="gramEnd"/>
      <w:r>
        <w:rPr>
          <w:rFonts w:ascii="Palatino Linotype" w:hAnsi="Palatino Linotype"/>
          <w:sz w:val="20"/>
          <w:szCs w:val="20"/>
        </w:rPr>
        <w:t xml:space="preserve"> of the household is symptomatic and waiting on results.</w:t>
      </w:r>
    </w:p>
    <w:p w14:paraId="49F903FD" w14:textId="00DFEA32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29282C73" w14:textId="5E810DCC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b/>
          <w:sz w:val="20"/>
          <w:szCs w:val="20"/>
          <w:u w:val="single"/>
        </w:rPr>
      </w:pPr>
      <w:proofErr w:type="gramStart"/>
      <w:r>
        <w:rPr>
          <w:rFonts w:ascii="Palatino Linotype" w:hAnsi="Palatino Linotype"/>
          <w:b/>
          <w:sz w:val="20"/>
          <w:szCs w:val="20"/>
          <w:u w:val="single"/>
        </w:rPr>
        <w:t>Parents</w:t>
      </w:r>
      <w:proofErr w:type="gramEnd"/>
      <w:r>
        <w:rPr>
          <w:rFonts w:ascii="Palatino Linotype" w:hAnsi="Palatino Linotype"/>
          <w:b/>
          <w:sz w:val="20"/>
          <w:szCs w:val="20"/>
          <w:u w:val="single"/>
        </w:rPr>
        <w:t xml:space="preserve"> evenings</w:t>
      </w:r>
    </w:p>
    <w:p w14:paraId="37375993" w14:textId="4A88C015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There will be no formal parents evening this term due to </w:t>
      </w:r>
      <w:proofErr w:type="spellStart"/>
      <w:r>
        <w:rPr>
          <w:rFonts w:ascii="Palatino Linotype" w:hAnsi="Palatino Linotype"/>
          <w:sz w:val="20"/>
          <w:szCs w:val="20"/>
        </w:rPr>
        <w:t>Cov</w:t>
      </w:r>
      <w:r w:rsidR="002079C4">
        <w:rPr>
          <w:rFonts w:ascii="Palatino Linotype" w:hAnsi="Palatino Linotype"/>
          <w:sz w:val="20"/>
          <w:szCs w:val="20"/>
        </w:rPr>
        <w:t>id</w:t>
      </w:r>
      <w:proofErr w:type="spellEnd"/>
      <w:r w:rsidR="002079C4">
        <w:rPr>
          <w:rFonts w:ascii="Palatino Linotype" w:hAnsi="Palatino Linotype"/>
          <w:sz w:val="20"/>
          <w:szCs w:val="20"/>
        </w:rPr>
        <w:t xml:space="preserve"> restrictions. However, </w:t>
      </w:r>
      <w:r>
        <w:rPr>
          <w:rFonts w:ascii="Palatino Linotype" w:hAnsi="Palatino Linotype"/>
          <w:sz w:val="20"/>
          <w:szCs w:val="20"/>
        </w:rPr>
        <w:t xml:space="preserve">if you have </w:t>
      </w:r>
    </w:p>
    <w:p w14:paraId="7547E1F2" w14:textId="77777777" w:rsidR="002079C4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any</w:t>
      </w:r>
      <w:proofErr w:type="gramEnd"/>
      <w:r>
        <w:rPr>
          <w:rFonts w:ascii="Palatino Linotype" w:hAnsi="Palatino Linotype"/>
          <w:sz w:val="20"/>
          <w:szCs w:val="20"/>
        </w:rPr>
        <w:t xml:space="preserve"> concerns/issues</w:t>
      </w:r>
      <w:r w:rsidR="002079C4">
        <w:rPr>
          <w:rFonts w:ascii="Palatino Linotype" w:hAnsi="Palatino Linotype"/>
          <w:sz w:val="20"/>
          <w:szCs w:val="20"/>
        </w:rPr>
        <w:t xml:space="preserve"> or would like a progress update</w:t>
      </w:r>
      <w:r>
        <w:rPr>
          <w:rFonts w:ascii="Palatino Linotype" w:hAnsi="Palatino Linotype"/>
          <w:sz w:val="20"/>
          <w:szCs w:val="20"/>
        </w:rPr>
        <w:t xml:space="preserve"> please discuss with your child’s class teacher at the</w:t>
      </w:r>
    </w:p>
    <w:p w14:paraId="0744D31C" w14:textId="61B4060F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end</w:t>
      </w:r>
      <w:proofErr w:type="gramEnd"/>
      <w:r>
        <w:rPr>
          <w:rFonts w:ascii="Palatino Linotype" w:hAnsi="Palatino Linotype"/>
          <w:sz w:val="20"/>
          <w:szCs w:val="20"/>
        </w:rPr>
        <w:t xml:space="preserve"> of the day.</w:t>
      </w:r>
    </w:p>
    <w:p w14:paraId="606F099B" w14:textId="68F02431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19BF64B3" w14:textId="28B5ED69" w:rsidR="00E0445C" w:rsidRDefault="00E0445C" w:rsidP="003A6637">
      <w:pPr>
        <w:spacing w:after="0" w:line="240" w:lineRule="auto"/>
        <w:ind w:right="-896"/>
        <w:rPr>
          <w:rFonts w:ascii="Palatino Linotype" w:hAnsi="Palatino Linotype"/>
          <w:b/>
          <w:sz w:val="20"/>
          <w:szCs w:val="20"/>
          <w:u w:val="single"/>
        </w:rPr>
      </w:pPr>
      <w:r w:rsidRPr="00E0445C">
        <w:rPr>
          <w:rFonts w:ascii="Palatino Linotype" w:hAnsi="Palatino Linotype"/>
          <w:b/>
          <w:sz w:val="20"/>
          <w:szCs w:val="20"/>
          <w:u w:val="single"/>
        </w:rPr>
        <w:t>Christmas concerts</w:t>
      </w:r>
    </w:p>
    <w:p w14:paraId="6661A5C4" w14:textId="5943931B" w:rsidR="00E0445C" w:rsidRDefault="002079C4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Due to </w:t>
      </w:r>
      <w:proofErr w:type="spellStart"/>
      <w:r>
        <w:rPr>
          <w:rFonts w:ascii="Palatino Linotype" w:hAnsi="Palatino Linotype"/>
          <w:sz w:val="20"/>
          <w:szCs w:val="20"/>
        </w:rPr>
        <w:t>Covid</w:t>
      </w:r>
      <w:proofErr w:type="spellEnd"/>
      <w:r>
        <w:rPr>
          <w:rFonts w:ascii="Palatino Linotype" w:hAnsi="Palatino Linotype"/>
          <w:sz w:val="20"/>
          <w:szCs w:val="20"/>
        </w:rPr>
        <w:t xml:space="preserve"> restrictions unfortunately t</w:t>
      </w:r>
      <w:r w:rsidR="00E0445C">
        <w:rPr>
          <w:rFonts w:ascii="Palatino Linotype" w:hAnsi="Palatino Linotype"/>
          <w:sz w:val="20"/>
          <w:szCs w:val="20"/>
        </w:rPr>
        <w:t>here will be no Christmas concerts this year. However, we are planning whole school/class activities to make Christmas as special as we can.</w:t>
      </w:r>
    </w:p>
    <w:p w14:paraId="21601B66" w14:textId="599C3C8A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59CB6282" w14:textId="441FC87B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help your child to make a Christmas decoration for outdoors and bring into school on the first </w:t>
      </w:r>
    </w:p>
    <w:p w14:paraId="125AF1F3" w14:textId="6824F505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Week of December. These will be displayed around the school.</w:t>
      </w:r>
    </w:p>
    <w:p w14:paraId="6CD89F00" w14:textId="669E2B9C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5CFBE2BA" w14:textId="3D6904C6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We have also organised a virtual panto online.</w:t>
      </w:r>
    </w:p>
    <w:p w14:paraId="00E8F102" w14:textId="16F645E4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035359BA" w14:textId="77777777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Each class will also be planning lots of celebrations within their class bubbles. Each year group will send</w:t>
      </w:r>
    </w:p>
    <w:p w14:paraId="00E3FD9F" w14:textId="106F67B3" w:rsidR="00513620" w:rsidRDefault="00513620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out</w:t>
      </w:r>
      <w:proofErr w:type="gramEnd"/>
      <w:r>
        <w:rPr>
          <w:rFonts w:ascii="Palatino Linotype" w:hAnsi="Palatino Linotype"/>
          <w:sz w:val="20"/>
          <w:szCs w:val="20"/>
        </w:rPr>
        <w:t xml:space="preserve"> their Christmas planned schedule on December 1</w:t>
      </w:r>
      <w:r w:rsidRPr="00513620">
        <w:rPr>
          <w:rFonts w:ascii="Palatino Linotype" w:hAnsi="Palatino Linotype"/>
          <w:sz w:val="20"/>
          <w:szCs w:val="20"/>
          <w:vertAlign w:val="superscript"/>
        </w:rPr>
        <w:t>st</w:t>
      </w:r>
      <w:r>
        <w:rPr>
          <w:rFonts w:ascii="Palatino Linotype" w:hAnsi="Palatino Linotype"/>
          <w:sz w:val="20"/>
          <w:szCs w:val="20"/>
        </w:rPr>
        <w:t>.</w:t>
      </w:r>
    </w:p>
    <w:p w14:paraId="1CE9FF4B" w14:textId="2398606E" w:rsidR="002079C4" w:rsidRDefault="002079C4" w:rsidP="003A6637">
      <w:pPr>
        <w:spacing w:after="0" w:line="240" w:lineRule="auto"/>
        <w:ind w:right="-896"/>
        <w:rPr>
          <w:rFonts w:ascii="Palatino Linotype" w:hAnsi="Palatino Linotype"/>
          <w:b/>
          <w:sz w:val="20"/>
          <w:szCs w:val="20"/>
          <w:u w:val="single"/>
        </w:rPr>
      </w:pPr>
    </w:p>
    <w:p w14:paraId="27B82BE9" w14:textId="1CC39DE0" w:rsidR="002079C4" w:rsidRPr="002079C4" w:rsidRDefault="002079C4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 w:rsidRPr="002079C4">
        <w:rPr>
          <w:rFonts w:ascii="Palatino Linotype" w:hAnsi="Palatino Linotype"/>
          <w:sz w:val="20"/>
          <w:szCs w:val="20"/>
        </w:rPr>
        <w:t>Many thanks</w:t>
      </w:r>
    </w:p>
    <w:p w14:paraId="178C5053" w14:textId="29567364" w:rsidR="002079C4" w:rsidRPr="002079C4" w:rsidRDefault="002079C4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</w:p>
    <w:p w14:paraId="749591ED" w14:textId="17FE8F33" w:rsidR="002079C4" w:rsidRPr="002079C4" w:rsidRDefault="002079C4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r w:rsidRPr="002079C4">
        <w:rPr>
          <w:rFonts w:ascii="Palatino Linotype" w:hAnsi="Palatino Linotype"/>
          <w:sz w:val="20"/>
          <w:szCs w:val="20"/>
        </w:rPr>
        <w:t>L Hynes</w:t>
      </w:r>
    </w:p>
    <w:p w14:paraId="414B4C5E" w14:textId="04D67EC7" w:rsidR="002079C4" w:rsidRPr="002079C4" w:rsidRDefault="002079C4" w:rsidP="003A6637">
      <w:pPr>
        <w:spacing w:after="0" w:line="240" w:lineRule="auto"/>
        <w:ind w:right="-896"/>
        <w:rPr>
          <w:rFonts w:ascii="Palatino Linotype" w:hAnsi="Palatino Linotype"/>
          <w:sz w:val="20"/>
          <w:szCs w:val="20"/>
        </w:rPr>
      </w:pPr>
      <w:proofErr w:type="spellStart"/>
      <w:r w:rsidRPr="002079C4">
        <w:rPr>
          <w:rFonts w:ascii="Palatino Linotype" w:hAnsi="Palatino Linotype"/>
          <w:sz w:val="20"/>
          <w:szCs w:val="20"/>
        </w:rPr>
        <w:t>Headteacher</w:t>
      </w:r>
      <w:proofErr w:type="spellEnd"/>
    </w:p>
    <w:sectPr w:rsidR="002079C4" w:rsidRPr="002079C4" w:rsidSect="003A6637">
      <w:footerReference w:type="default" r:id="rId12"/>
      <w:pgSz w:w="11906" w:h="16838"/>
      <w:pgMar w:top="284" w:right="1134" w:bottom="709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2EAC" w14:textId="77777777" w:rsidR="00302AE7" w:rsidRDefault="00302AE7">
      <w:pPr>
        <w:spacing w:after="0" w:line="240" w:lineRule="auto"/>
      </w:pPr>
      <w:r>
        <w:separator/>
      </w:r>
    </w:p>
  </w:endnote>
  <w:endnote w:type="continuationSeparator" w:id="0">
    <w:p w14:paraId="02450196" w14:textId="77777777" w:rsidR="00302AE7" w:rsidRDefault="0030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3C75" w14:textId="77777777" w:rsidR="00570F0F" w:rsidRDefault="00570F0F">
    <w:pPr>
      <w:pStyle w:val="Footer"/>
      <w:jc w:val="center"/>
      <w:rPr>
        <w:noProof/>
        <w:lang w:eastAsia="en-GB"/>
      </w:rPr>
    </w:pPr>
  </w:p>
  <w:p w14:paraId="0F454C18" w14:textId="77777777" w:rsidR="00570F0F" w:rsidRDefault="0057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B1EB" w14:textId="77777777" w:rsidR="00302AE7" w:rsidRDefault="00302AE7">
      <w:pPr>
        <w:spacing w:after="0" w:line="240" w:lineRule="auto"/>
      </w:pPr>
      <w:r>
        <w:separator/>
      </w:r>
    </w:p>
  </w:footnote>
  <w:footnote w:type="continuationSeparator" w:id="0">
    <w:p w14:paraId="7BC51A9C" w14:textId="77777777" w:rsidR="00302AE7" w:rsidRDefault="0030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6C862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126.75pt;visibility:visible;mso-wrap-style:square" o:bullet="t" filled="t" fillcolor="#530929">
        <v:imagedata r:id="rId1" o:title=""/>
      </v:shape>
    </w:pict>
  </w:numPicBullet>
  <w:abstractNum w:abstractNumId="0" w15:restartNumberingAfterBreak="0">
    <w:nsid w:val="03BA2807"/>
    <w:multiLevelType w:val="hybridMultilevel"/>
    <w:tmpl w:val="ABDA7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2D6"/>
    <w:multiLevelType w:val="hybridMultilevel"/>
    <w:tmpl w:val="D7DA552C"/>
    <w:lvl w:ilvl="0" w:tplc="DD688028">
      <w:start w:val="1"/>
      <w:numFmt w:val="bullet"/>
      <w:lvlText w:val=""/>
      <w:lvlPicBulletId w:val="0"/>
      <w:lvlJc w:val="left"/>
      <w:pPr>
        <w:tabs>
          <w:tab w:val="num" w:pos="8299"/>
        </w:tabs>
        <w:ind w:left="8299" w:hanging="360"/>
      </w:pPr>
      <w:rPr>
        <w:rFonts w:ascii="Symbol" w:hAnsi="Symbol" w:hint="default"/>
      </w:rPr>
    </w:lvl>
    <w:lvl w:ilvl="1" w:tplc="0326050A" w:tentative="1">
      <w:start w:val="1"/>
      <w:numFmt w:val="bullet"/>
      <w:lvlText w:val=""/>
      <w:lvlJc w:val="left"/>
      <w:pPr>
        <w:tabs>
          <w:tab w:val="num" w:pos="9019"/>
        </w:tabs>
        <w:ind w:left="9019" w:hanging="360"/>
      </w:pPr>
      <w:rPr>
        <w:rFonts w:ascii="Symbol" w:hAnsi="Symbol" w:hint="default"/>
      </w:rPr>
    </w:lvl>
    <w:lvl w:ilvl="2" w:tplc="97C26C58" w:tentative="1">
      <w:start w:val="1"/>
      <w:numFmt w:val="bullet"/>
      <w:lvlText w:val=""/>
      <w:lvlJc w:val="left"/>
      <w:pPr>
        <w:tabs>
          <w:tab w:val="num" w:pos="9739"/>
        </w:tabs>
        <w:ind w:left="9739" w:hanging="360"/>
      </w:pPr>
      <w:rPr>
        <w:rFonts w:ascii="Symbol" w:hAnsi="Symbol" w:hint="default"/>
      </w:rPr>
    </w:lvl>
    <w:lvl w:ilvl="3" w:tplc="E182FD40" w:tentative="1">
      <w:start w:val="1"/>
      <w:numFmt w:val="bullet"/>
      <w:lvlText w:val=""/>
      <w:lvlJc w:val="left"/>
      <w:pPr>
        <w:tabs>
          <w:tab w:val="num" w:pos="10459"/>
        </w:tabs>
        <w:ind w:left="10459" w:hanging="360"/>
      </w:pPr>
      <w:rPr>
        <w:rFonts w:ascii="Symbol" w:hAnsi="Symbol" w:hint="default"/>
      </w:rPr>
    </w:lvl>
    <w:lvl w:ilvl="4" w:tplc="380EE766" w:tentative="1">
      <w:start w:val="1"/>
      <w:numFmt w:val="bullet"/>
      <w:lvlText w:val=""/>
      <w:lvlJc w:val="left"/>
      <w:pPr>
        <w:tabs>
          <w:tab w:val="num" w:pos="11179"/>
        </w:tabs>
        <w:ind w:left="11179" w:hanging="360"/>
      </w:pPr>
      <w:rPr>
        <w:rFonts w:ascii="Symbol" w:hAnsi="Symbol" w:hint="default"/>
      </w:rPr>
    </w:lvl>
    <w:lvl w:ilvl="5" w:tplc="C5C813DA" w:tentative="1">
      <w:start w:val="1"/>
      <w:numFmt w:val="bullet"/>
      <w:lvlText w:val=""/>
      <w:lvlJc w:val="left"/>
      <w:pPr>
        <w:tabs>
          <w:tab w:val="num" w:pos="11899"/>
        </w:tabs>
        <w:ind w:left="11899" w:hanging="360"/>
      </w:pPr>
      <w:rPr>
        <w:rFonts w:ascii="Symbol" w:hAnsi="Symbol" w:hint="default"/>
      </w:rPr>
    </w:lvl>
    <w:lvl w:ilvl="6" w:tplc="E4F402A8" w:tentative="1">
      <w:start w:val="1"/>
      <w:numFmt w:val="bullet"/>
      <w:lvlText w:val=""/>
      <w:lvlJc w:val="left"/>
      <w:pPr>
        <w:tabs>
          <w:tab w:val="num" w:pos="12619"/>
        </w:tabs>
        <w:ind w:left="12619" w:hanging="360"/>
      </w:pPr>
      <w:rPr>
        <w:rFonts w:ascii="Symbol" w:hAnsi="Symbol" w:hint="default"/>
      </w:rPr>
    </w:lvl>
    <w:lvl w:ilvl="7" w:tplc="65F62536" w:tentative="1">
      <w:start w:val="1"/>
      <w:numFmt w:val="bullet"/>
      <w:lvlText w:val=""/>
      <w:lvlJc w:val="left"/>
      <w:pPr>
        <w:tabs>
          <w:tab w:val="num" w:pos="13339"/>
        </w:tabs>
        <w:ind w:left="13339" w:hanging="360"/>
      </w:pPr>
      <w:rPr>
        <w:rFonts w:ascii="Symbol" w:hAnsi="Symbol" w:hint="default"/>
      </w:rPr>
    </w:lvl>
    <w:lvl w:ilvl="8" w:tplc="083A129E" w:tentative="1">
      <w:start w:val="1"/>
      <w:numFmt w:val="bullet"/>
      <w:lvlText w:val=""/>
      <w:lvlJc w:val="left"/>
      <w:pPr>
        <w:tabs>
          <w:tab w:val="num" w:pos="14059"/>
        </w:tabs>
        <w:ind w:left="14059" w:hanging="360"/>
      </w:pPr>
      <w:rPr>
        <w:rFonts w:ascii="Symbol" w:hAnsi="Symbol" w:hint="default"/>
      </w:rPr>
    </w:lvl>
  </w:abstractNum>
  <w:abstractNum w:abstractNumId="2" w15:restartNumberingAfterBreak="0">
    <w:nsid w:val="240336C8"/>
    <w:multiLevelType w:val="hybridMultilevel"/>
    <w:tmpl w:val="CE6C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5F18"/>
    <w:multiLevelType w:val="hybridMultilevel"/>
    <w:tmpl w:val="DEEC8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123"/>
    <w:multiLevelType w:val="hybridMultilevel"/>
    <w:tmpl w:val="F41E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0F"/>
    <w:rsid w:val="00003DB8"/>
    <w:rsid w:val="00042EC0"/>
    <w:rsid w:val="002079C4"/>
    <w:rsid w:val="00222947"/>
    <w:rsid w:val="002D4908"/>
    <w:rsid w:val="00302AE7"/>
    <w:rsid w:val="003A6637"/>
    <w:rsid w:val="003B7FF3"/>
    <w:rsid w:val="003F3181"/>
    <w:rsid w:val="00430077"/>
    <w:rsid w:val="00513620"/>
    <w:rsid w:val="0052110F"/>
    <w:rsid w:val="00570F0F"/>
    <w:rsid w:val="005C136B"/>
    <w:rsid w:val="00606DFB"/>
    <w:rsid w:val="00624428"/>
    <w:rsid w:val="007A61FA"/>
    <w:rsid w:val="00997E85"/>
    <w:rsid w:val="00A2074C"/>
    <w:rsid w:val="00A737D2"/>
    <w:rsid w:val="00A90932"/>
    <w:rsid w:val="00AA726C"/>
    <w:rsid w:val="00AD528B"/>
    <w:rsid w:val="00B11745"/>
    <w:rsid w:val="00BC1EDE"/>
    <w:rsid w:val="00C15ACE"/>
    <w:rsid w:val="00C461E6"/>
    <w:rsid w:val="00CD44C5"/>
    <w:rsid w:val="00DD2E0B"/>
    <w:rsid w:val="00E0445C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6BB5A"/>
  <w15:docId w15:val="{8D521B04-7829-436F-9201-2FFACCB3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2">
    <w:name w:val="Body Text Indent 2"/>
    <w:basedOn w:val="Normal"/>
    <w:link w:val="BodyTextIndent2Char"/>
    <w:unhideWhenUsed/>
    <w:pPr>
      <w:spacing w:after="0" w:line="240" w:lineRule="auto"/>
      <w:ind w:left="720"/>
      <w:jc w:val="both"/>
    </w:pPr>
    <w:rPr>
      <w:rFonts w:ascii="Arial" w:eastAsia="Times New Roman" w:hAnsi="Arial" w:cs="Arial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basedOn w:val="DefaultParagraphFont"/>
    <w:rsid w:val="00606DFB"/>
    <w:rPr>
      <w:color w:val="0000FF"/>
      <w:u w:val="single"/>
    </w:rPr>
  </w:style>
  <w:style w:type="character" w:customStyle="1" w:styleId="lrzxr">
    <w:name w:val="lrzxr"/>
    <w:rsid w:val="0060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191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563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4328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reghir@npt.schoo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0341F23AB2449367845F802865DD" ma:contentTypeVersion="9" ma:contentTypeDescription="Create a new document." ma:contentTypeScope="" ma:versionID="2e9ad5494fa0fa5566ad49ae16619f2b">
  <xsd:schema xmlns:xsd="http://www.w3.org/2001/XMLSchema" xmlns:xs="http://www.w3.org/2001/XMLSchema" xmlns:p="http://schemas.microsoft.com/office/2006/metadata/properties" xmlns:ns3="a406e456-064f-4f3f-8f04-0cc0d1049fed" targetNamespace="http://schemas.microsoft.com/office/2006/metadata/properties" ma:root="true" ma:fieldsID="1178855b66364d523e682cc272e4163b" ns3:_="">
    <xsd:import namespace="a406e456-064f-4f3f-8f04-0cc0d1049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6e456-064f-4f3f-8f04-0cc0d1049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364AA-07A2-4194-A65F-478BB0097C51}">
  <ds:schemaRefs>
    <ds:schemaRef ds:uri="http://purl.org/dc/elements/1.1/"/>
    <ds:schemaRef ds:uri="http://schemas.microsoft.com/office/2006/documentManagement/types"/>
    <ds:schemaRef ds:uri="a406e456-064f-4f3f-8f04-0cc0d1049f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9A2210-5952-4CAF-A0B5-BDD875294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CAE4D-6C28-42C8-82B8-177B1B9A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6e456-064f-4f3f-8f04-0cc0d1049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Theresa Jones</cp:lastModifiedBy>
  <cp:revision>2</cp:revision>
  <cp:lastPrinted>2019-07-08T12:05:00Z</cp:lastPrinted>
  <dcterms:created xsi:type="dcterms:W3CDTF">2020-11-12T09:03:00Z</dcterms:created>
  <dcterms:modified xsi:type="dcterms:W3CDTF">2020-11-12T09:03:00Z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0x01010073810341F23AB2449367845F802865DD</vt:lpwstr>
  </property>
</Properties>
</file>