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13" w:rsidRDefault="00524313">
      <w:bookmarkStart w:id="0" w:name="_GoBack"/>
      <w:bookmarkEnd w:id="0"/>
    </w:p>
    <w:p w:rsidR="00524313" w:rsidRDefault="006F09CE">
      <w:r>
        <w:rPr>
          <w:b/>
        </w:rPr>
        <w:t>Year 2</w:t>
      </w:r>
      <w:r w:rsidR="00740F8C">
        <w:rPr>
          <w:b/>
        </w:rPr>
        <w:t xml:space="preserve"> Classes                                                    </w:t>
      </w:r>
      <w:r>
        <w:t xml:space="preserve">          </w:t>
      </w:r>
      <w:r w:rsidR="007B3C28" w:rsidRPr="007B3C28">
        <w:rPr>
          <w:color w:val="FF0000"/>
        </w:rPr>
        <w:t>Red</w:t>
      </w:r>
    </w:p>
    <w:p w:rsidR="00524313" w:rsidRDefault="00740F8C">
      <w:r>
        <w:t>Dear Parents/Carers,</w:t>
      </w:r>
    </w:p>
    <w:p w:rsidR="00524313" w:rsidRDefault="00740F8C">
      <w:r>
        <w:t>This week, in class, the children have been learning the following skills:</w:t>
      </w:r>
    </w:p>
    <w:p w:rsidR="00524313" w:rsidRPr="006F09CE" w:rsidRDefault="00740F8C">
      <w:pPr>
        <w:pStyle w:val="ListParagraph"/>
        <w:numPr>
          <w:ilvl w:val="0"/>
          <w:numId w:val="2"/>
        </w:numPr>
      </w:pPr>
      <w:r w:rsidRPr="006F09CE">
        <w:t>To</w:t>
      </w:r>
      <w:r w:rsidR="000C4866">
        <w:t xml:space="preserve"> use the column method to multiply (short multiplication)</w:t>
      </w:r>
      <w:r w:rsidR="00E85B8C">
        <w:t xml:space="preserve"> us</w:t>
      </w:r>
      <w:r w:rsidR="000C4866">
        <w:t>ing the carrying strategy.</w:t>
      </w:r>
    </w:p>
    <w:p w:rsidR="00524313" w:rsidRPr="006F09CE" w:rsidRDefault="00740F8C">
      <w:pPr>
        <w:pStyle w:val="ListParagraph"/>
        <w:numPr>
          <w:ilvl w:val="0"/>
          <w:numId w:val="2"/>
        </w:numPr>
      </w:pPr>
      <w:r w:rsidRPr="006F09CE">
        <w:t>To</w:t>
      </w:r>
      <w:r w:rsidR="006F09CE">
        <w:t xml:space="preserve"> </w:t>
      </w:r>
      <w:r w:rsidR="00E85B8C">
        <w:t xml:space="preserve">continue to </w:t>
      </w:r>
      <w:r w:rsidR="006F09CE">
        <w:t>write sentences using adjectives, nouns, adverbs and use the correct punctuation.</w:t>
      </w:r>
    </w:p>
    <w:p w:rsidR="00524313" w:rsidRPr="006F09CE" w:rsidRDefault="00E85B8C">
      <w:pPr>
        <w:pStyle w:val="ListParagraph"/>
        <w:numPr>
          <w:ilvl w:val="0"/>
          <w:numId w:val="2"/>
        </w:numPr>
      </w:pPr>
      <w:r>
        <w:t>To log on</w:t>
      </w:r>
      <w:r w:rsidR="00740F8C" w:rsidRPr="006F09CE">
        <w:t>to</w:t>
      </w:r>
      <w:r w:rsidR="00AA0AA1">
        <w:t xml:space="preserve"> JIT5 (turtle) to use directions and navigate a butterfly to different flowers.</w:t>
      </w:r>
    </w:p>
    <w:p w:rsidR="00524313" w:rsidRPr="006F09CE" w:rsidRDefault="00E85B8C">
      <w:pPr>
        <w:pStyle w:val="ListParagraph"/>
        <w:numPr>
          <w:ilvl w:val="0"/>
          <w:numId w:val="2"/>
        </w:numPr>
      </w:pPr>
      <w:r>
        <w:t xml:space="preserve">To </w:t>
      </w:r>
      <w:r w:rsidR="000C4866">
        <w:t xml:space="preserve">say – Beth </w:t>
      </w:r>
      <w:proofErr w:type="spellStart"/>
      <w:r w:rsidR="000C4866">
        <w:t>wyt</w:t>
      </w:r>
      <w:proofErr w:type="spellEnd"/>
      <w:r w:rsidR="000C4866">
        <w:t xml:space="preserve"> </w:t>
      </w:r>
      <w:proofErr w:type="spellStart"/>
      <w:r w:rsidR="000C4866">
        <w:t>ti’n</w:t>
      </w:r>
      <w:proofErr w:type="spellEnd"/>
      <w:r w:rsidR="000C4866">
        <w:t xml:space="preserve"> </w:t>
      </w:r>
      <w:proofErr w:type="spellStart"/>
      <w:r w:rsidR="000C4866">
        <w:t>hoffi</w:t>
      </w:r>
      <w:proofErr w:type="spellEnd"/>
      <w:r w:rsidR="000C4866">
        <w:t xml:space="preserve"> </w:t>
      </w:r>
      <w:proofErr w:type="spellStart"/>
      <w:r w:rsidR="000C4866">
        <w:t>wisgo</w:t>
      </w:r>
      <w:proofErr w:type="spellEnd"/>
      <w:r w:rsidR="000C4866">
        <w:t xml:space="preserve">?    </w:t>
      </w:r>
      <w:proofErr w:type="spellStart"/>
      <w:r w:rsidR="000C4866">
        <w:t>Dw</w:t>
      </w:r>
      <w:proofErr w:type="spellEnd"/>
      <w:r w:rsidR="000C4866">
        <w:t xml:space="preserve"> </w:t>
      </w:r>
      <w:proofErr w:type="spellStart"/>
      <w:r w:rsidR="00AA0AA1">
        <w:t>i</w:t>
      </w:r>
      <w:r w:rsidR="000C4866">
        <w:t>’n</w:t>
      </w:r>
      <w:proofErr w:type="spellEnd"/>
      <w:r w:rsidR="000C4866">
        <w:t xml:space="preserve"> </w:t>
      </w:r>
      <w:proofErr w:type="spellStart"/>
      <w:proofErr w:type="gramStart"/>
      <w:r w:rsidR="000C4866">
        <w:t>hoffi</w:t>
      </w:r>
      <w:proofErr w:type="spellEnd"/>
      <w:r w:rsidR="000C4866">
        <w:t xml:space="preserve">  </w:t>
      </w:r>
      <w:proofErr w:type="spellStart"/>
      <w:r w:rsidR="000C4866">
        <w:t>gwisgo</w:t>
      </w:r>
      <w:proofErr w:type="spellEnd"/>
      <w:proofErr w:type="gramEnd"/>
      <w:r w:rsidR="000C4866">
        <w:t>……………………. (clothes)</w:t>
      </w:r>
    </w:p>
    <w:p w:rsidR="00524313" w:rsidRDefault="00740F8C">
      <w:r w:rsidRPr="006F09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21249" wp14:editId="72E46178">
                <wp:simplePos x="0" y="0"/>
                <wp:positionH relativeFrom="margin">
                  <wp:posOffset>-201930</wp:posOffset>
                </wp:positionH>
                <wp:positionV relativeFrom="paragraph">
                  <wp:posOffset>551180</wp:posOffset>
                </wp:positionV>
                <wp:extent cx="659130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Daily Tasks!</w:t>
                            </w:r>
                          </w:p>
                          <w:p w:rsidR="00524313" w:rsidRDefault="00740F8C">
                            <w:r>
                              <w:t>These are really important to help support your child with their learning. If you are really busy please complete these tasks as a minimum:</w:t>
                            </w:r>
                          </w:p>
                          <w:p w:rsidR="00524313" w:rsidRDefault="00740F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Hear your child read</w:t>
                            </w:r>
                            <w:r w:rsidR="007B3C28">
                              <w:t xml:space="preserve"> or read with your child for 15 </w:t>
                            </w:r>
                            <w:r>
                              <w:t>minutes a day;</w:t>
                            </w:r>
                          </w:p>
                          <w:p w:rsidR="002B438A" w:rsidRDefault="002B43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Practice your 2, 5, 10, 3 and 4 times tables.</w:t>
                            </w:r>
                          </w:p>
                          <w:p w:rsidR="00932879" w:rsidRDefault="009328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Practice your division ( divide by </w:t>
                            </w:r>
                            <w:r w:rsidR="008C00B3">
                              <w:t>2, 5, 10, 3 and 4</w:t>
                            </w:r>
                            <w:r>
                              <w:t>).</w:t>
                            </w:r>
                          </w:p>
                          <w:p w:rsidR="002B438A" w:rsidRDefault="002B438A" w:rsidP="006867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Practice writing your spelling</w:t>
                            </w:r>
                            <w:r w:rsidR="00740F8C">
                              <w:t xml:space="preserve"> words. You can have fun writing them </w:t>
                            </w:r>
                            <w:r w:rsidR="00740F8C">
                              <w:rPr>
                                <w:sz w:val="32"/>
                                <w:szCs w:val="32"/>
                              </w:rPr>
                              <w:t xml:space="preserve">BIG </w:t>
                            </w:r>
                            <w:r w:rsidR="00740F8C">
                              <w:t xml:space="preserve">or </w:t>
                            </w:r>
                            <w:r w:rsidR="00740F8C">
                              <w:rPr>
                                <w:sz w:val="18"/>
                                <w:szCs w:val="18"/>
                              </w:rPr>
                              <w:t>small</w:t>
                            </w:r>
                            <w:r w:rsidR="00740F8C">
                              <w:t xml:space="preserve">, in </w:t>
                            </w:r>
                            <w:r w:rsidR="00740F8C">
                              <w:rPr>
                                <w:color w:val="FF0000"/>
                              </w:rPr>
                              <w:t xml:space="preserve">bright </w:t>
                            </w:r>
                            <w:r w:rsidR="00740F8C">
                              <w:rPr>
                                <w:color w:val="00B050"/>
                              </w:rPr>
                              <w:t>colours</w:t>
                            </w:r>
                            <w:r w:rsidR="00740F8C">
                              <w:t xml:space="preserve"> or with water and a paintbrush outside!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212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pt;margin-top:43.4pt;width:5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XtJQIAAEc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">
                <v:textbox style="mso-fit-shape-to-text:t">
                  <w:txbxContent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Daily Tasks!</w:t>
                      </w:r>
                    </w:p>
                    <w:p w:rsidR="00524313" w:rsidRDefault="00740F8C">
                      <w:r>
                        <w:t>These are really important to help support your child with their learning. If you are really busy please complete these tasks as a minimum:</w:t>
                      </w:r>
                    </w:p>
                    <w:p w:rsidR="00524313" w:rsidRDefault="00740F8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Hear your child read</w:t>
                      </w:r>
                      <w:r w:rsidR="007B3C28">
                        <w:t xml:space="preserve"> or read with your child for 15 </w:t>
                      </w:r>
                      <w:r>
                        <w:t>minutes a day;</w:t>
                      </w:r>
                    </w:p>
                    <w:p w:rsidR="002B438A" w:rsidRDefault="002B438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Practice your 2, 5, 10, 3 and 4 times tables.</w:t>
                      </w:r>
                    </w:p>
                    <w:p w:rsidR="00932879" w:rsidRDefault="0093287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Practice your division ( divide by </w:t>
                      </w:r>
                      <w:r w:rsidR="008C00B3">
                        <w:t>2, 5, 10, 3 and 4</w:t>
                      </w:r>
                      <w:r>
                        <w:t>).</w:t>
                      </w:r>
                    </w:p>
                    <w:p w:rsidR="002B438A" w:rsidRDefault="002B438A" w:rsidP="006867E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Practice writing your spelling</w:t>
                      </w:r>
                      <w:r w:rsidR="00740F8C">
                        <w:t xml:space="preserve"> words. You can have fun writing them </w:t>
                      </w:r>
                      <w:r w:rsidR="00740F8C">
                        <w:rPr>
                          <w:sz w:val="32"/>
                          <w:szCs w:val="32"/>
                        </w:rPr>
                        <w:t xml:space="preserve">BIG </w:t>
                      </w:r>
                      <w:r w:rsidR="00740F8C">
                        <w:t xml:space="preserve">or </w:t>
                      </w:r>
                      <w:r w:rsidR="00740F8C">
                        <w:rPr>
                          <w:sz w:val="18"/>
                          <w:szCs w:val="18"/>
                        </w:rPr>
                        <w:t>small</w:t>
                      </w:r>
                      <w:r w:rsidR="00740F8C">
                        <w:t xml:space="preserve">, in </w:t>
                      </w:r>
                      <w:r w:rsidR="00740F8C">
                        <w:rPr>
                          <w:color w:val="FF0000"/>
                        </w:rPr>
                        <w:t xml:space="preserve">bright </w:t>
                      </w:r>
                      <w:r w:rsidR="00740F8C">
                        <w:rPr>
                          <w:color w:val="00B050"/>
                        </w:rPr>
                        <w:t>colours</w:t>
                      </w:r>
                      <w:r w:rsidR="00740F8C">
                        <w:t xml:space="preserve"> or with water and a paintbrush outside!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09CE">
        <w:t>You can carry on with this work at home by trying some of the following activities. Remember to take some pictures and send them to us on Cl</w:t>
      </w:r>
      <w:r w:rsidR="006F09CE" w:rsidRPr="006F09CE">
        <w:t>ass Dojo</w:t>
      </w:r>
      <w:r w:rsidR="006F09CE">
        <w:t>.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4919"/>
        <w:gridCol w:w="5430"/>
      </w:tblGrid>
      <w:tr w:rsidR="00524313">
        <w:tc>
          <w:tcPr>
            <w:tcW w:w="4919" w:type="dxa"/>
          </w:tcPr>
          <w:p w:rsidR="00524313" w:rsidRDefault="00740F8C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 w:rsidRPr="002E4B4F">
              <w:rPr>
                <w:rFonts w:ascii="Agency FB" w:hAnsi="Agency FB"/>
                <w:color w:val="002060"/>
                <w:sz w:val="32"/>
                <w:szCs w:val="32"/>
              </w:rPr>
              <w:t xml:space="preserve">Log onto </w:t>
            </w:r>
            <w:proofErr w:type="spellStart"/>
            <w:r w:rsidRPr="002E4B4F">
              <w:rPr>
                <w:rFonts w:ascii="Agency FB" w:hAnsi="Agency FB"/>
                <w:color w:val="002060"/>
                <w:sz w:val="32"/>
                <w:szCs w:val="32"/>
              </w:rPr>
              <w:t>Hwb</w:t>
            </w:r>
            <w:proofErr w:type="spellEnd"/>
            <w:r w:rsidRPr="002E4B4F">
              <w:rPr>
                <w:rFonts w:ascii="Agency FB" w:hAnsi="Agency FB"/>
                <w:color w:val="002060"/>
                <w:sz w:val="32"/>
                <w:szCs w:val="32"/>
              </w:rPr>
              <w:t xml:space="preserve"> and go into JIT 5. Using</w:t>
            </w:r>
            <w:r w:rsidR="00221D99">
              <w:rPr>
                <w:rFonts w:ascii="Agency FB" w:hAnsi="Agency FB"/>
                <w:color w:val="002060"/>
                <w:sz w:val="32"/>
                <w:szCs w:val="32"/>
              </w:rPr>
              <w:t xml:space="preserve"> the turtle</w:t>
            </w:r>
            <w:r w:rsidR="00932879">
              <w:rPr>
                <w:rFonts w:ascii="Agency FB" w:hAnsi="Agency FB"/>
                <w:color w:val="002060"/>
                <w:sz w:val="32"/>
                <w:szCs w:val="32"/>
              </w:rPr>
              <w:t xml:space="preserve"> tool</w:t>
            </w:r>
            <w:r w:rsidR="00221D99">
              <w:rPr>
                <w:rFonts w:ascii="Agency FB" w:hAnsi="Agency FB"/>
                <w:color w:val="002060"/>
                <w:sz w:val="32"/>
                <w:szCs w:val="32"/>
              </w:rPr>
              <w:t xml:space="preserve">, </w:t>
            </w:r>
            <w:r w:rsidR="001A1E26">
              <w:rPr>
                <w:rFonts w:ascii="Agency FB" w:hAnsi="Agency FB"/>
                <w:color w:val="002060"/>
                <w:sz w:val="32"/>
                <w:szCs w:val="32"/>
              </w:rPr>
              <w:t>click on the flowers icon. Then you need to direct the butterfly to each flower.</w:t>
            </w:r>
          </w:p>
        </w:tc>
        <w:tc>
          <w:tcPr>
            <w:tcW w:w="5430" w:type="dxa"/>
          </w:tcPr>
          <w:p w:rsidR="006F5639" w:rsidRDefault="006F5639" w:rsidP="006F5639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L</w:t>
            </w:r>
            <w:r w:rsidRPr="006F5639">
              <w:rPr>
                <w:rFonts w:ascii="Arial Black" w:hAnsi="Arial Black"/>
                <w:color w:val="FF0000"/>
              </w:rPr>
              <w:t>earn abo</w:t>
            </w:r>
            <w:r w:rsidR="00221D99">
              <w:rPr>
                <w:rFonts w:ascii="Arial Black" w:hAnsi="Arial Black"/>
                <w:color w:val="FF0000"/>
              </w:rPr>
              <w:t>ut the Life Cycle of a frog</w:t>
            </w:r>
            <w:r w:rsidRPr="006F5639">
              <w:rPr>
                <w:rFonts w:ascii="Arial Black" w:hAnsi="Arial Black"/>
                <w:color w:val="FF0000"/>
              </w:rPr>
              <w:t>. Find out how many different stages ther</w:t>
            </w:r>
            <w:r w:rsidR="00221D99">
              <w:rPr>
                <w:rFonts w:ascii="Arial Black" w:hAnsi="Arial Black"/>
                <w:color w:val="FF0000"/>
              </w:rPr>
              <w:t>e are in the life of a frog</w:t>
            </w:r>
            <w:r w:rsidRPr="006F5639">
              <w:rPr>
                <w:rFonts w:ascii="Arial Black" w:hAnsi="Arial Black"/>
                <w:color w:val="FF0000"/>
              </w:rPr>
              <w:t xml:space="preserve"> and display the process in a way of your choice.</w:t>
            </w:r>
            <w:r>
              <w:rPr>
                <w:rFonts w:ascii="Arial Black" w:hAnsi="Arial Black"/>
                <w:color w:val="FF0000"/>
              </w:rPr>
              <w:t xml:space="preserve"> </w:t>
            </w:r>
          </w:p>
          <w:p w:rsidR="00524313" w:rsidRPr="006F5639" w:rsidRDefault="006F5639" w:rsidP="006F563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</w:rPr>
              <w:t>JIT5</w:t>
            </w:r>
            <w:r w:rsidRPr="006F5639">
              <w:rPr>
                <w:rFonts w:ascii="Arial Black" w:hAnsi="Arial Black"/>
                <w:color w:val="FF0000"/>
              </w:rPr>
              <w:t>/ Poster/ Drawings</w:t>
            </w:r>
          </w:p>
        </w:tc>
      </w:tr>
      <w:tr w:rsidR="00524313">
        <w:tc>
          <w:tcPr>
            <w:tcW w:w="4919" w:type="dxa"/>
          </w:tcPr>
          <w:p w:rsidR="006F5639" w:rsidRPr="00344D5C" w:rsidRDefault="00124003" w:rsidP="002E4B4F">
            <w:pPr>
              <w:rPr>
                <w:color w:val="385623" w:themeColor="accent6" w:themeShade="80"/>
                <w:sz w:val="28"/>
                <w:szCs w:val="28"/>
                <w:u w:val="single"/>
              </w:rPr>
            </w:pPr>
            <w:r w:rsidRPr="00344D5C">
              <w:rPr>
                <w:color w:val="385623" w:themeColor="accent6" w:themeShade="80"/>
                <w:sz w:val="28"/>
                <w:szCs w:val="28"/>
                <w:u w:val="single"/>
              </w:rPr>
              <w:t>Make your own bird feeder</w:t>
            </w:r>
          </w:p>
          <w:p w:rsidR="00124003" w:rsidRPr="00124003" w:rsidRDefault="00124003" w:rsidP="002E4B4F">
            <w:pPr>
              <w:rPr>
                <w:sz w:val="28"/>
                <w:szCs w:val="28"/>
              </w:rPr>
            </w:pPr>
            <w:r w:rsidRPr="00344D5C">
              <w:rPr>
                <w:color w:val="385623" w:themeColor="accent6" w:themeShade="80"/>
                <w:sz w:val="28"/>
                <w:szCs w:val="28"/>
              </w:rPr>
              <w:t>There are lots of beautiful birds around at this time of year and they are very hungry. Can you make a bird feeder for your garden using recycled materials?</w:t>
            </w:r>
          </w:p>
        </w:tc>
        <w:tc>
          <w:tcPr>
            <w:tcW w:w="5430" w:type="dxa"/>
          </w:tcPr>
          <w:p w:rsidR="00524313" w:rsidRDefault="00892D7E">
            <w:pPr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>Remember to l</w:t>
            </w:r>
            <w:r w:rsidR="00740F8C"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 xml:space="preserve">ook at the </w:t>
            </w:r>
            <w:proofErr w:type="spellStart"/>
            <w:r w:rsidR="00740F8C"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>Flipgrids</w:t>
            </w:r>
            <w:proofErr w:type="spellEnd"/>
            <w:r w:rsidR="00740F8C"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 xml:space="preserve"> your teacher sends you. You can even make a </w:t>
            </w:r>
            <w:proofErr w:type="spellStart"/>
            <w:r w:rsidR="00740F8C"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>Flipgrid</w:t>
            </w:r>
            <w:proofErr w:type="spellEnd"/>
            <w:r w:rsidR="00740F8C"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 xml:space="preserve"> of your own to send back!</w:t>
            </w:r>
          </w:p>
        </w:tc>
      </w:tr>
      <w:tr w:rsidR="00524313">
        <w:tc>
          <w:tcPr>
            <w:tcW w:w="4919" w:type="dxa"/>
          </w:tcPr>
          <w:p w:rsidR="00221D99" w:rsidRDefault="00221D99" w:rsidP="00221D99">
            <w:pPr>
              <w:jc w:val="center"/>
              <w:rPr>
                <w:rFonts w:ascii="Bookman Old Style" w:hAnsi="Bookman Old Style"/>
                <w:color w:val="7030A0"/>
                <w:u w:val="single"/>
              </w:rPr>
            </w:pPr>
            <w:r>
              <w:rPr>
                <w:rFonts w:ascii="Bookman Old Style" w:hAnsi="Bookman Old Style"/>
                <w:color w:val="7030A0"/>
                <w:u w:val="single"/>
              </w:rPr>
              <w:t>Plant Identification</w:t>
            </w:r>
          </w:p>
          <w:p w:rsidR="00221D99" w:rsidRDefault="00221D99" w:rsidP="00221D99">
            <w:pPr>
              <w:rPr>
                <w:rFonts w:ascii="Bookman Old Style" w:hAnsi="Bookman Old Style"/>
                <w:color w:val="7030A0"/>
              </w:rPr>
            </w:pPr>
            <w:r>
              <w:rPr>
                <w:rFonts w:ascii="Bookman Old Style" w:hAnsi="Bookman Old Style"/>
                <w:color w:val="7030A0"/>
              </w:rPr>
              <w:t>Pick a flower in your garden to draw. Learn about the different parts and functions of the flower and try to label your drawing.</w:t>
            </w:r>
          </w:p>
          <w:p w:rsidR="00221D99" w:rsidRPr="00221D99" w:rsidRDefault="00221D99" w:rsidP="00221D99">
            <w:pPr>
              <w:rPr>
                <w:rFonts w:ascii="Bookman Old Style" w:hAnsi="Bookman Old Style"/>
                <w:b/>
                <w:color w:val="7030A0"/>
                <w:u w:val="single"/>
              </w:rPr>
            </w:pPr>
            <w:r w:rsidRPr="00221D99">
              <w:rPr>
                <w:rFonts w:ascii="Bookman Old Style" w:hAnsi="Bookman Old Style"/>
                <w:b/>
                <w:color w:val="7030A0"/>
                <w:u w:val="single"/>
              </w:rPr>
              <w:t xml:space="preserve">Online help </w:t>
            </w:r>
            <w:r>
              <w:rPr>
                <w:rFonts w:ascii="Bookman Old Style" w:hAnsi="Bookman Old Style"/>
                <w:b/>
                <w:color w:val="7030A0"/>
                <w:u w:val="single"/>
              </w:rPr>
              <w:t>–</w:t>
            </w:r>
            <w:r w:rsidRPr="00221D99">
              <w:rPr>
                <w:rFonts w:ascii="Bookman Old Style" w:hAnsi="Bookman Old Style"/>
                <w:b/>
                <w:color w:val="7030A0"/>
                <w:u w:val="single"/>
              </w:rPr>
              <w:t xml:space="preserve"> </w:t>
            </w:r>
            <w:r>
              <w:rPr>
                <w:rFonts w:ascii="Bookman Old Style" w:hAnsi="Bookman Old Style"/>
                <w:b/>
                <w:color w:val="7030A0"/>
                <w:u w:val="single"/>
              </w:rPr>
              <w:t>woodland</w:t>
            </w:r>
            <w:r w:rsidRPr="00221D99">
              <w:rPr>
                <w:rFonts w:ascii="Bookman Old Style" w:hAnsi="Bookman Old Style"/>
                <w:b/>
                <w:color w:val="7030A0"/>
                <w:u w:val="single"/>
              </w:rPr>
              <w:t>trust</w:t>
            </w:r>
            <w:r>
              <w:rPr>
                <w:rFonts w:ascii="Bookman Old Style" w:hAnsi="Bookman Old Style"/>
                <w:b/>
                <w:color w:val="7030A0"/>
                <w:u w:val="single"/>
              </w:rPr>
              <w:t>.org.uk (nature detectives)</w:t>
            </w:r>
            <w:r w:rsidRPr="00221D99">
              <w:rPr>
                <w:rFonts w:ascii="Bookman Old Style" w:hAnsi="Bookman Old Style"/>
                <w:b/>
                <w:color w:val="7030A0"/>
                <w:u w:val="single"/>
              </w:rPr>
              <w:t xml:space="preserve"> is a really good website to fi</w:t>
            </w:r>
            <w:r>
              <w:rPr>
                <w:rFonts w:ascii="Bookman Old Style" w:hAnsi="Bookman Old Style"/>
                <w:b/>
                <w:color w:val="7030A0"/>
                <w:u w:val="single"/>
              </w:rPr>
              <w:t>nd out about plants.</w:t>
            </w:r>
          </w:p>
        </w:tc>
        <w:tc>
          <w:tcPr>
            <w:tcW w:w="5430" w:type="dxa"/>
          </w:tcPr>
          <w:p w:rsidR="00524313" w:rsidRDefault="00740F8C" w:rsidP="000C4866">
            <w:pPr>
              <w:jc w:val="center"/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</w:pPr>
            <w:r w:rsidRPr="00892D7E"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  <w:t>Around the House:</w:t>
            </w:r>
          </w:p>
          <w:p w:rsidR="000C4866" w:rsidRDefault="000C4866" w:rsidP="000C4866">
            <w:pPr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  <w:t>Using items around your house or garden</w:t>
            </w:r>
            <w:r w:rsidR="00221D99"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  <w:t xml:space="preserve">, explore using  standard units to measure; </w:t>
            </w:r>
          </w:p>
          <w:p w:rsidR="00221D99" w:rsidRDefault="00221D99" w:rsidP="00221D99">
            <w:pPr>
              <w:pStyle w:val="ListParagraph"/>
              <w:numPr>
                <w:ilvl w:val="0"/>
                <w:numId w:val="4"/>
              </w:numPr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  <w:t xml:space="preserve">Length, height and distance </w:t>
            </w:r>
            <w:r w:rsidR="00AA0AA1"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  <w:t>(</w:t>
            </w:r>
            <w:r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  <w:t>cm/m</w:t>
            </w:r>
            <w:r w:rsidR="00AA0AA1"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  <w:t>)</w:t>
            </w:r>
          </w:p>
          <w:p w:rsidR="00221D99" w:rsidRDefault="00221D99" w:rsidP="00221D99">
            <w:pPr>
              <w:pStyle w:val="ListParagraph"/>
              <w:numPr>
                <w:ilvl w:val="0"/>
                <w:numId w:val="4"/>
              </w:numPr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  <w:t xml:space="preserve">Weight / mass </w:t>
            </w:r>
            <w:r w:rsidR="00AA0AA1"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  <w:t xml:space="preserve"> (</w:t>
            </w:r>
            <w:r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  <w:t>g/kg</w:t>
            </w:r>
            <w:r w:rsidR="00AA0AA1"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  <w:t>)</w:t>
            </w:r>
          </w:p>
          <w:p w:rsidR="00221D99" w:rsidRDefault="00221D99" w:rsidP="00221D99">
            <w:pPr>
              <w:pStyle w:val="ListParagraph"/>
              <w:numPr>
                <w:ilvl w:val="0"/>
                <w:numId w:val="4"/>
              </w:numPr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  <w:t xml:space="preserve">Capacity  </w:t>
            </w:r>
            <w:r w:rsidR="00AA0AA1"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  <w:t>(</w:t>
            </w:r>
            <w:r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  <w:t>ml / l</w:t>
            </w:r>
            <w:r w:rsidR="00AA0AA1"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  <w:t>)</w:t>
            </w:r>
          </w:p>
          <w:p w:rsidR="00221D99" w:rsidRPr="00AA0AA1" w:rsidRDefault="00221D99" w:rsidP="00AA0AA1">
            <w:pPr>
              <w:ind w:left="360"/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</w:pPr>
          </w:p>
          <w:p w:rsidR="00221D99" w:rsidRDefault="00221D99" w:rsidP="000C4866">
            <w:pPr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</w:pPr>
          </w:p>
          <w:p w:rsidR="00221D99" w:rsidRPr="000C4866" w:rsidRDefault="00221D99" w:rsidP="000C4866">
            <w:pPr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</w:pPr>
          </w:p>
        </w:tc>
      </w:tr>
    </w:tbl>
    <w:p w:rsidR="00524313" w:rsidRDefault="00740F8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249555</wp:posOffset>
                </wp:positionV>
                <wp:extent cx="6275705" cy="6167755"/>
                <wp:effectExtent l="19050" t="19050" r="29845" b="425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616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313" w:rsidRDefault="00524313">
                            <w:pPr>
                              <w:jc w:val="center"/>
                            </w:pPr>
                          </w:p>
                          <w:p w:rsidR="00524313" w:rsidRDefault="00740F8C">
                            <w:pPr>
                              <w:jc w:val="center"/>
                            </w:pPr>
                            <w:r>
                              <w:t xml:space="preserve">If you do not have your child’s Login details for </w:t>
                            </w:r>
                            <w:proofErr w:type="spellStart"/>
                            <w:r>
                              <w:t>Hwb</w:t>
                            </w:r>
                            <w:proofErr w:type="spellEnd"/>
                            <w:r>
                              <w:t>, please let me know. I can provide them for you.</w:t>
                            </w:r>
                          </w:p>
                          <w:p w:rsidR="00524313" w:rsidRDefault="00740F8C">
                            <w:pPr>
                              <w:jc w:val="center"/>
                            </w:pPr>
                            <w:r>
                              <w:t xml:space="preserve">A guide to using </w:t>
                            </w:r>
                            <w:proofErr w:type="spellStart"/>
                            <w:r>
                              <w:t>Hwb</w:t>
                            </w:r>
                            <w:proofErr w:type="spellEnd"/>
                            <w:r>
                              <w:t xml:space="preserve"> can be found on the school website under the Curriculum Tab</w:t>
                            </w:r>
                          </w:p>
                          <w:p w:rsidR="00524313" w:rsidRDefault="00740F8C">
                            <w:pPr>
                              <w:jc w:val="center"/>
                            </w:pPr>
                            <w:r>
                              <w:t xml:space="preserve">The website address is: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https://crynallt-primary-school.j2bloggy.com/</w:t>
                              </w:r>
                            </w:hyperlink>
                          </w:p>
                          <w:p w:rsidR="00524313" w:rsidRDefault="00740F8C">
                            <w:r>
                              <w:t xml:space="preserve"> </w:t>
                            </w:r>
                          </w:p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Websites to support reading:</w:t>
                            </w:r>
                          </w:p>
                          <w:p w:rsidR="00524313" w:rsidRDefault="00740F8C">
                            <w:r>
                              <w:t xml:space="preserve">Read, Write, </w:t>
                            </w:r>
                            <w:proofErr w:type="spellStart"/>
                            <w:r>
                              <w:t>Inc</w:t>
                            </w:r>
                            <w:proofErr w:type="spellEnd"/>
                            <w:r>
                              <w:t xml:space="preserve"> lessons are played daily at 9.30am on the YouTube Channel: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https://www.youtube.com/channel/UCo7fbLgY2oA_cFCIg9GdxtQ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524313" w:rsidRDefault="00524313"/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Websites to support Maths:</w:t>
                            </w:r>
                          </w:p>
                          <w:p w:rsidR="002951BC" w:rsidRDefault="002951B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Nrich</w:t>
                            </w:r>
                            <w:proofErr w:type="spellEnd"/>
                          </w:p>
                          <w:p w:rsidR="00524313" w:rsidRDefault="00190C0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topmarks</w:t>
                            </w:r>
                            <w:proofErr w:type="spellEnd"/>
                            <w:proofErr w:type="gramEnd"/>
                          </w:p>
                          <w:p w:rsidR="00524313" w:rsidRDefault="00524313">
                            <w:pPr>
                              <w:rPr>
                                <w:b/>
                              </w:rPr>
                            </w:pPr>
                          </w:p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Websites to support Wellbeing:</w:t>
                            </w:r>
                          </w:p>
                          <w:p w:rsidR="00B05AB9" w:rsidRDefault="00B05A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Partnershipforchildren.org.uk</w:t>
                            </w:r>
                          </w:p>
                          <w:p w:rsidR="00B05AB9" w:rsidRDefault="00B05AB9">
                            <w:pPr>
                              <w:rPr>
                                <w:b/>
                              </w:rPr>
                            </w:pPr>
                          </w:p>
                          <w:p w:rsidR="00524313" w:rsidRDefault="00524313">
                            <w:pPr>
                              <w:rPr>
                                <w:b/>
                              </w:rPr>
                            </w:pPr>
                          </w:p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ONLINE LESSONS FROM THE TEACHER:</w:t>
                            </w:r>
                          </w:p>
                          <w:p w:rsidR="00524313" w:rsidRPr="00B05AB9" w:rsidRDefault="00740F8C">
                            <w:pPr>
                              <w:rPr>
                                <w:b/>
                              </w:rPr>
                            </w:pPr>
                            <w:r w:rsidRPr="00B05AB9">
                              <w:rPr>
                                <w:b/>
                              </w:rPr>
                              <w:t>This week y</w:t>
                            </w:r>
                            <w:r w:rsidR="00B05AB9">
                              <w:rPr>
                                <w:b/>
                              </w:rPr>
                              <w:t xml:space="preserve">our child’s teacher </w:t>
                            </w:r>
                            <w:r w:rsidRPr="00B05AB9">
                              <w:rPr>
                                <w:b/>
                              </w:rPr>
                              <w:t>ha</w:t>
                            </w:r>
                            <w:r w:rsidR="00B05AB9">
                              <w:rPr>
                                <w:b/>
                              </w:rPr>
                              <w:t xml:space="preserve">s produced 3 </w:t>
                            </w:r>
                            <w:proofErr w:type="spellStart"/>
                            <w:r w:rsidR="00B05AB9">
                              <w:rPr>
                                <w:b/>
                              </w:rPr>
                              <w:t>Flipgrids</w:t>
                            </w:r>
                            <w:proofErr w:type="spellEnd"/>
                            <w:r w:rsidR="00B05AB9">
                              <w:rPr>
                                <w:b/>
                              </w:rPr>
                              <w:t xml:space="preserve"> on Maths, Welsh and</w:t>
                            </w:r>
                            <w:r w:rsidRPr="00B05AB9">
                              <w:rPr>
                                <w:b/>
                              </w:rPr>
                              <w:t xml:space="preserve"> reading </w:t>
                            </w:r>
                            <w:r w:rsidR="00B05AB9">
                              <w:rPr>
                                <w:b/>
                              </w:rPr>
                              <w:t>a story.</w:t>
                            </w:r>
                          </w:p>
                          <w:p w:rsidR="00524313" w:rsidRDefault="00B05A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 </w:t>
                            </w:r>
                            <w:r w:rsidR="00740F8C" w:rsidRPr="00B05AB9">
                              <w:rPr>
                                <w:b/>
                              </w:rPr>
                              <w:t>has also produced an Explain Everything Lesson which will hel</w:t>
                            </w:r>
                            <w:r>
                              <w:rPr>
                                <w:b/>
                              </w:rPr>
                              <w:t xml:space="preserve">p your child to learn how to </w:t>
                            </w:r>
                            <w:r w:rsidR="008E3A5A">
                              <w:rPr>
                                <w:b/>
                              </w:rPr>
                              <w:t>u</w:t>
                            </w:r>
                            <w:r w:rsidR="00B44223">
                              <w:rPr>
                                <w:b/>
                              </w:rPr>
                              <w:t xml:space="preserve">se </w:t>
                            </w:r>
                            <w:r w:rsidR="00124003">
                              <w:rPr>
                                <w:b/>
                              </w:rPr>
                              <w:t>short multiplication.</w:t>
                            </w:r>
                          </w:p>
                          <w:p w:rsidR="00524313" w:rsidRDefault="00524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65pt;margin-top:19.65pt;width:494.15pt;height:48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" strokecolor="#0070c0" strokeweight="4.5pt">
                <v:textbox>
                  <w:txbxContent>
                    <w:p w:rsidR="00524313" w:rsidRDefault="00524313">
                      <w:pPr>
                        <w:jc w:val="center"/>
                      </w:pPr>
                    </w:p>
                    <w:p w:rsidR="00524313" w:rsidRDefault="00740F8C">
                      <w:pPr>
                        <w:jc w:val="center"/>
                      </w:pPr>
                      <w:r>
                        <w:t xml:space="preserve">If you do not have your child’s Login details for </w:t>
                      </w:r>
                      <w:proofErr w:type="spellStart"/>
                      <w:r>
                        <w:t>Hwb</w:t>
                      </w:r>
                      <w:proofErr w:type="spellEnd"/>
                      <w:r>
                        <w:t>, please let me know. I can provide them for you.</w:t>
                      </w:r>
                    </w:p>
                    <w:p w:rsidR="00524313" w:rsidRDefault="00740F8C">
                      <w:pPr>
                        <w:jc w:val="center"/>
                      </w:pPr>
                      <w:r>
                        <w:t xml:space="preserve">A guide to using </w:t>
                      </w:r>
                      <w:proofErr w:type="spellStart"/>
                      <w:r>
                        <w:t>Hwb</w:t>
                      </w:r>
                      <w:proofErr w:type="spellEnd"/>
                      <w:r>
                        <w:t xml:space="preserve"> can be found on the school website under the Curriculum Tab</w:t>
                      </w:r>
                    </w:p>
                    <w:p w:rsidR="00524313" w:rsidRDefault="00740F8C">
                      <w:pPr>
                        <w:jc w:val="center"/>
                      </w:pPr>
                      <w:r>
                        <w:t xml:space="preserve">The website address is: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https://crynallt-primary-school.j2bloggy.com/</w:t>
                        </w:r>
                      </w:hyperlink>
                    </w:p>
                    <w:p w:rsidR="00524313" w:rsidRDefault="00740F8C">
                      <w:r>
                        <w:t xml:space="preserve"> </w:t>
                      </w:r>
                    </w:p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Websites to support reading:</w:t>
                      </w:r>
                    </w:p>
                    <w:p w:rsidR="00524313" w:rsidRDefault="00740F8C">
                      <w:r>
                        <w:t xml:space="preserve">Read, Write, </w:t>
                      </w:r>
                      <w:proofErr w:type="spellStart"/>
                      <w:r>
                        <w:t>Inc</w:t>
                      </w:r>
                      <w:proofErr w:type="spellEnd"/>
                      <w:r>
                        <w:t xml:space="preserve"> lessons are played daily at 9.30am on the YouTube Channel: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https://www.youtube.com/channel/UCo7fbLgY2oA_cFCIg9GdxtQ</w:t>
                        </w:r>
                      </w:hyperlink>
                      <w:r>
                        <w:t xml:space="preserve"> </w:t>
                      </w:r>
                    </w:p>
                    <w:p w:rsidR="00524313" w:rsidRDefault="00524313"/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Websites to support Maths:</w:t>
                      </w:r>
                    </w:p>
                    <w:p w:rsidR="002951BC" w:rsidRDefault="002951BC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Nrich</w:t>
                      </w:r>
                      <w:proofErr w:type="spellEnd"/>
                    </w:p>
                    <w:p w:rsidR="00524313" w:rsidRDefault="00190C06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topmarks</w:t>
                      </w:r>
                      <w:proofErr w:type="spellEnd"/>
                      <w:proofErr w:type="gramEnd"/>
                    </w:p>
                    <w:p w:rsidR="00524313" w:rsidRDefault="00524313">
                      <w:pPr>
                        <w:rPr>
                          <w:b/>
                        </w:rPr>
                      </w:pPr>
                    </w:p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Websites to support Wellbeing:</w:t>
                      </w:r>
                    </w:p>
                    <w:p w:rsidR="00B05AB9" w:rsidRDefault="00B05A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Partnershipforchildren.org.uk</w:t>
                      </w:r>
                    </w:p>
                    <w:p w:rsidR="00B05AB9" w:rsidRDefault="00B05AB9">
                      <w:pPr>
                        <w:rPr>
                          <w:b/>
                        </w:rPr>
                      </w:pPr>
                    </w:p>
                    <w:p w:rsidR="00524313" w:rsidRDefault="00524313">
                      <w:pPr>
                        <w:rPr>
                          <w:b/>
                        </w:rPr>
                      </w:pPr>
                    </w:p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ONLINE LESSONS FROM THE TEACHER:</w:t>
                      </w:r>
                    </w:p>
                    <w:p w:rsidR="00524313" w:rsidRPr="00B05AB9" w:rsidRDefault="00740F8C">
                      <w:pPr>
                        <w:rPr>
                          <w:b/>
                        </w:rPr>
                      </w:pPr>
                      <w:r w:rsidRPr="00B05AB9">
                        <w:rPr>
                          <w:b/>
                        </w:rPr>
                        <w:t>This week y</w:t>
                      </w:r>
                      <w:r w:rsidR="00B05AB9">
                        <w:rPr>
                          <w:b/>
                        </w:rPr>
                        <w:t xml:space="preserve">our child’s teacher </w:t>
                      </w:r>
                      <w:r w:rsidRPr="00B05AB9">
                        <w:rPr>
                          <w:b/>
                        </w:rPr>
                        <w:t>ha</w:t>
                      </w:r>
                      <w:r w:rsidR="00B05AB9">
                        <w:rPr>
                          <w:b/>
                        </w:rPr>
                        <w:t xml:space="preserve">s produced 3 </w:t>
                      </w:r>
                      <w:proofErr w:type="spellStart"/>
                      <w:r w:rsidR="00B05AB9">
                        <w:rPr>
                          <w:b/>
                        </w:rPr>
                        <w:t>Flipgrids</w:t>
                      </w:r>
                      <w:proofErr w:type="spellEnd"/>
                      <w:r w:rsidR="00B05AB9">
                        <w:rPr>
                          <w:b/>
                        </w:rPr>
                        <w:t xml:space="preserve"> on Maths, Welsh and</w:t>
                      </w:r>
                      <w:r w:rsidRPr="00B05AB9">
                        <w:rPr>
                          <w:b/>
                        </w:rPr>
                        <w:t xml:space="preserve"> reading </w:t>
                      </w:r>
                      <w:r w:rsidR="00B05AB9">
                        <w:rPr>
                          <w:b/>
                        </w:rPr>
                        <w:t>a story.</w:t>
                      </w:r>
                    </w:p>
                    <w:p w:rsidR="00524313" w:rsidRDefault="00B05A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 </w:t>
                      </w:r>
                      <w:r w:rsidR="00740F8C" w:rsidRPr="00B05AB9">
                        <w:rPr>
                          <w:b/>
                        </w:rPr>
                        <w:t>has also produced an Explain Everything Lesson which will hel</w:t>
                      </w:r>
                      <w:r>
                        <w:rPr>
                          <w:b/>
                        </w:rPr>
                        <w:t xml:space="preserve">p your child to learn how to </w:t>
                      </w:r>
                      <w:r w:rsidR="008E3A5A">
                        <w:rPr>
                          <w:b/>
                        </w:rPr>
                        <w:t>u</w:t>
                      </w:r>
                      <w:r w:rsidR="00B44223">
                        <w:rPr>
                          <w:b/>
                        </w:rPr>
                        <w:t xml:space="preserve">se </w:t>
                      </w:r>
                      <w:r w:rsidR="00124003">
                        <w:rPr>
                          <w:b/>
                        </w:rPr>
                        <w:t>short multiplication.</w:t>
                      </w:r>
                    </w:p>
                    <w:p w:rsidR="00524313" w:rsidRDefault="00524313"/>
                  </w:txbxContent>
                </v:textbox>
                <w10:wrap type="square"/>
              </v:shape>
            </w:pict>
          </mc:Fallback>
        </mc:AlternateContent>
      </w:r>
    </w:p>
    <w:p w:rsidR="00524313" w:rsidRDefault="00524313">
      <w:pPr>
        <w:ind w:left="360"/>
      </w:pPr>
    </w:p>
    <w:p w:rsidR="00524313" w:rsidRDefault="00524313">
      <w:pPr>
        <w:ind w:left="360"/>
      </w:pPr>
    </w:p>
    <w:p w:rsidR="00524313" w:rsidRDefault="00524313">
      <w:pPr>
        <w:ind w:left="360"/>
      </w:pPr>
    </w:p>
    <w:p w:rsidR="00524313" w:rsidRDefault="00524313"/>
    <w:sectPr w:rsidR="00524313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EC5"/>
    <w:multiLevelType w:val="hybridMultilevel"/>
    <w:tmpl w:val="F56249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B1EC9"/>
    <w:multiLevelType w:val="hybridMultilevel"/>
    <w:tmpl w:val="996E7B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929EB"/>
    <w:multiLevelType w:val="hybridMultilevel"/>
    <w:tmpl w:val="C944CC22"/>
    <w:lvl w:ilvl="0" w:tplc="907697E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413D7"/>
    <w:multiLevelType w:val="hybridMultilevel"/>
    <w:tmpl w:val="558E80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13"/>
    <w:rsid w:val="000C4866"/>
    <w:rsid w:val="00124003"/>
    <w:rsid w:val="00190C06"/>
    <w:rsid w:val="001A1E26"/>
    <w:rsid w:val="00221D99"/>
    <w:rsid w:val="002951BC"/>
    <w:rsid w:val="002B438A"/>
    <w:rsid w:val="002E4B4F"/>
    <w:rsid w:val="002F3DAE"/>
    <w:rsid w:val="00344D5C"/>
    <w:rsid w:val="00524313"/>
    <w:rsid w:val="005B51B6"/>
    <w:rsid w:val="006867E5"/>
    <w:rsid w:val="006F09CE"/>
    <w:rsid w:val="006F5639"/>
    <w:rsid w:val="00740F8C"/>
    <w:rsid w:val="007B3C28"/>
    <w:rsid w:val="00892D7E"/>
    <w:rsid w:val="008C00B3"/>
    <w:rsid w:val="008E3A5A"/>
    <w:rsid w:val="00932879"/>
    <w:rsid w:val="00A21C06"/>
    <w:rsid w:val="00AA0AA1"/>
    <w:rsid w:val="00AB7D77"/>
    <w:rsid w:val="00B05AB9"/>
    <w:rsid w:val="00B44223"/>
    <w:rsid w:val="00E8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8E901-2904-46F5-A287-AE51B032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ynallt-primary-school.j2blogg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o7fbLgY2oA_cFCIg9GdxtQ" TargetMode="External"/><Relationship Id="rId5" Type="http://schemas.openxmlformats.org/officeDocument/2006/relationships/hyperlink" Target="https://crynallt-primary-school.j2blogg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J. Bridgman</dc:creator>
  <cp:lastModifiedBy>H Woodford (Crynallt Primary School)</cp:lastModifiedBy>
  <cp:revision>2</cp:revision>
  <dcterms:created xsi:type="dcterms:W3CDTF">2020-07-12T12:18:00Z</dcterms:created>
  <dcterms:modified xsi:type="dcterms:W3CDTF">2020-07-12T12:18:00Z</dcterms:modified>
</cp:coreProperties>
</file>